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DA" w:rsidRPr="00A939DA" w:rsidRDefault="00A939DA" w:rsidP="00A939DA">
      <w:pPr>
        <w:shd w:val="clear" w:color="auto" w:fill="FFFFFF"/>
        <w:spacing w:after="255" w:line="375" w:lineRule="atLeast"/>
        <w:rPr>
          <w:rFonts w:ascii="Arial" w:eastAsia="Times New Roman" w:hAnsi="Arial" w:cs="Arial"/>
        </w:rPr>
      </w:pPr>
      <w:r w:rsidRPr="00A939DA">
        <w:rPr>
          <w:rFonts w:ascii="Arial" w:eastAsia="Times New Roman" w:hAnsi="Arial" w:cs="Arial"/>
          <w:b/>
          <w:bCs/>
        </w:rPr>
        <w:t>Historical Fiction</w:t>
      </w:r>
      <w:r w:rsidRPr="00A939DA">
        <w:rPr>
          <w:rFonts w:ascii="Arial" w:eastAsia="Times New Roman" w:hAnsi="Arial" w:cs="Arial"/>
        </w:rPr>
        <w:br/>
      </w:r>
      <w:hyperlink r:id="rId6" w:history="1">
        <w:proofErr w:type="gramStart"/>
        <w:r w:rsidRPr="00A939DA">
          <w:rPr>
            <w:rFonts w:ascii="Arial" w:eastAsia="Times New Roman" w:hAnsi="Arial" w:cs="Arial"/>
            <w:u w:val="single"/>
          </w:rPr>
          <w:t>The</w:t>
        </w:r>
        <w:proofErr w:type="gramEnd"/>
        <w:r w:rsidRPr="00A939DA">
          <w:rPr>
            <w:rFonts w:ascii="Arial" w:eastAsia="Times New Roman" w:hAnsi="Arial" w:cs="Arial"/>
            <w:u w:val="single"/>
          </w:rPr>
          <w:t xml:space="preserve"> Button War: A Tale of the Great War</w:t>
        </w:r>
      </w:hyperlink>
      <w:r w:rsidRPr="00A939DA">
        <w:rPr>
          <w:rFonts w:ascii="Arial" w:eastAsia="Times New Roman" w:hAnsi="Arial" w:cs="Arial"/>
        </w:rPr>
        <w:t xml:space="preserve"> by </w:t>
      </w:r>
      <w:proofErr w:type="spellStart"/>
      <w:r w:rsidRPr="00A939DA">
        <w:rPr>
          <w:rFonts w:ascii="Arial" w:eastAsia="Times New Roman" w:hAnsi="Arial" w:cs="Arial"/>
        </w:rPr>
        <w:t>Avi</w:t>
      </w:r>
      <w:proofErr w:type="spellEnd"/>
      <w:r w:rsidRPr="00A939DA">
        <w:rPr>
          <w:rFonts w:ascii="Arial" w:eastAsia="Times New Roman" w:hAnsi="Arial" w:cs="Arial"/>
        </w:rPr>
        <w:br/>
      </w:r>
      <w:hyperlink r:id="rId7" w:history="1">
        <w:r w:rsidRPr="00A939DA">
          <w:rPr>
            <w:rFonts w:ascii="Arial" w:eastAsia="Times New Roman" w:hAnsi="Arial" w:cs="Arial"/>
            <w:u w:val="single"/>
          </w:rPr>
          <w:t>Suspect Red</w:t>
        </w:r>
      </w:hyperlink>
      <w:r w:rsidRPr="00A939DA">
        <w:rPr>
          <w:rFonts w:ascii="Arial" w:eastAsia="Times New Roman" w:hAnsi="Arial" w:cs="Arial"/>
        </w:rPr>
        <w:t> by L. M. Elliot</w:t>
      </w:r>
      <w:r w:rsidRPr="00A939DA">
        <w:rPr>
          <w:rFonts w:ascii="Arial" w:eastAsia="Times New Roman" w:hAnsi="Arial" w:cs="Arial"/>
        </w:rPr>
        <w:br/>
      </w:r>
      <w:hyperlink r:id="rId8" w:history="1">
        <w:r w:rsidRPr="00A939DA">
          <w:rPr>
            <w:rFonts w:ascii="Arial" w:eastAsia="Times New Roman" w:hAnsi="Arial" w:cs="Arial"/>
            <w:u w:val="single"/>
          </w:rPr>
          <w:t>The Night Diary</w:t>
        </w:r>
      </w:hyperlink>
      <w:r w:rsidRPr="00A939DA">
        <w:rPr>
          <w:rFonts w:ascii="Arial" w:eastAsia="Times New Roman" w:hAnsi="Arial" w:cs="Arial"/>
        </w:rPr>
        <w:t xml:space="preserve"> by </w:t>
      </w:r>
      <w:proofErr w:type="spellStart"/>
      <w:r w:rsidRPr="00A939DA">
        <w:rPr>
          <w:rFonts w:ascii="Arial" w:eastAsia="Times New Roman" w:hAnsi="Arial" w:cs="Arial"/>
        </w:rPr>
        <w:t>Veera</w:t>
      </w:r>
      <w:proofErr w:type="spellEnd"/>
      <w:r w:rsidRPr="00A939DA">
        <w:rPr>
          <w:rFonts w:ascii="Arial" w:eastAsia="Times New Roman" w:hAnsi="Arial" w:cs="Arial"/>
        </w:rPr>
        <w:t xml:space="preserve"> </w:t>
      </w:r>
      <w:proofErr w:type="spellStart"/>
      <w:r w:rsidRPr="00A939DA">
        <w:rPr>
          <w:rFonts w:ascii="Arial" w:eastAsia="Times New Roman" w:hAnsi="Arial" w:cs="Arial"/>
        </w:rPr>
        <w:t>Hiranandani</w:t>
      </w:r>
      <w:proofErr w:type="spellEnd"/>
    </w:p>
    <w:p w:rsidR="00A939DA" w:rsidRPr="00A939DA" w:rsidRDefault="00A939DA" w:rsidP="00A939DA">
      <w:pPr>
        <w:shd w:val="clear" w:color="auto" w:fill="FFFFFF"/>
        <w:spacing w:after="255" w:line="375" w:lineRule="atLeast"/>
        <w:rPr>
          <w:rFonts w:ascii="Arial" w:eastAsia="Times New Roman" w:hAnsi="Arial" w:cs="Arial"/>
        </w:rPr>
      </w:pPr>
      <w:r w:rsidRPr="00A939DA">
        <w:rPr>
          <w:rFonts w:ascii="Arial" w:eastAsia="Times New Roman" w:hAnsi="Arial" w:cs="Arial"/>
          <w:b/>
          <w:bCs/>
        </w:rPr>
        <w:t>Fantasy</w:t>
      </w:r>
      <w:r w:rsidRPr="00A939DA">
        <w:rPr>
          <w:rFonts w:ascii="Arial" w:eastAsia="Times New Roman" w:hAnsi="Arial" w:cs="Arial"/>
        </w:rPr>
        <w:br/>
      </w:r>
      <w:hyperlink r:id="rId9" w:history="1">
        <w:r w:rsidRPr="00A939DA">
          <w:rPr>
            <w:rFonts w:ascii="Arial" w:eastAsia="Times New Roman" w:hAnsi="Arial" w:cs="Arial"/>
            <w:u w:val="single"/>
          </w:rPr>
          <w:t>Unbeatable Squirrel Girl: Squirrel Meets World</w:t>
        </w:r>
      </w:hyperlink>
      <w:r w:rsidRPr="00A939DA">
        <w:rPr>
          <w:rFonts w:ascii="Arial" w:eastAsia="Times New Roman" w:hAnsi="Arial" w:cs="Arial"/>
        </w:rPr>
        <w:t> by Shannon Hale and Dean Hale</w:t>
      </w:r>
      <w:r w:rsidRPr="00A939DA">
        <w:rPr>
          <w:rFonts w:ascii="Arial" w:eastAsia="Times New Roman" w:hAnsi="Arial" w:cs="Arial"/>
        </w:rPr>
        <w:br/>
      </w:r>
      <w:hyperlink r:id="rId10" w:history="1">
        <w:proofErr w:type="gramStart"/>
        <w:r w:rsidRPr="00A939DA">
          <w:rPr>
            <w:rFonts w:ascii="Arial" w:eastAsia="Times New Roman" w:hAnsi="Arial" w:cs="Arial"/>
            <w:u w:val="single"/>
          </w:rPr>
          <w:t>The</w:t>
        </w:r>
        <w:proofErr w:type="gramEnd"/>
        <w:r w:rsidRPr="00A939DA">
          <w:rPr>
            <w:rFonts w:ascii="Arial" w:eastAsia="Times New Roman" w:hAnsi="Arial" w:cs="Arial"/>
            <w:u w:val="single"/>
          </w:rPr>
          <w:t xml:space="preserve"> Train of Lost Things</w:t>
        </w:r>
      </w:hyperlink>
      <w:r w:rsidRPr="00A939DA">
        <w:rPr>
          <w:rFonts w:ascii="Arial" w:eastAsia="Times New Roman" w:hAnsi="Arial" w:cs="Arial"/>
        </w:rPr>
        <w:t xml:space="preserve"> by </w:t>
      </w:r>
      <w:proofErr w:type="spellStart"/>
      <w:r w:rsidRPr="00A939DA">
        <w:rPr>
          <w:rFonts w:ascii="Arial" w:eastAsia="Times New Roman" w:hAnsi="Arial" w:cs="Arial"/>
        </w:rPr>
        <w:t>Ammi</w:t>
      </w:r>
      <w:proofErr w:type="spellEnd"/>
      <w:r w:rsidRPr="00A939DA">
        <w:rPr>
          <w:rFonts w:ascii="Arial" w:eastAsia="Times New Roman" w:hAnsi="Arial" w:cs="Arial"/>
        </w:rPr>
        <w:t>-Joan Paquette</w:t>
      </w:r>
      <w:r w:rsidRPr="00A939DA">
        <w:rPr>
          <w:rFonts w:ascii="Arial" w:eastAsia="Times New Roman" w:hAnsi="Arial" w:cs="Arial"/>
        </w:rPr>
        <w:br/>
      </w:r>
      <w:hyperlink r:id="rId11" w:history="1">
        <w:r w:rsidRPr="00A939DA">
          <w:rPr>
            <w:rFonts w:ascii="Arial" w:eastAsia="Times New Roman" w:hAnsi="Arial" w:cs="Arial"/>
            <w:u w:val="single"/>
          </w:rPr>
          <w:t>The Real Boy</w:t>
        </w:r>
      </w:hyperlink>
      <w:r w:rsidRPr="00A939DA">
        <w:rPr>
          <w:rFonts w:ascii="Arial" w:eastAsia="Times New Roman" w:hAnsi="Arial" w:cs="Arial"/>
        </w:rPr>
        <w:t xml:space="preserve"> by Anne </w:t>
      </w:r>
      <w:proofErr w:type="spellStart"/>
      <w:r w:rsidRPr="00A939DA">
        <w:rPr>
          <w:rFonts w:ascii="Arial" w:eastAsia="Times New Roman" w:hAnsi="Arial" w:cs="Arial"/>
        </w:rPr>
        <w:t>Ursu</w:t>
      </w:r>
      <w:proofErr w:type="spellEnd"/>
    </w:p>
    <w:p w:rsidR="00A939DA" w:rsidRPr="00A939DA" w:rsidRDefault="00A939DA" w:rsidP="00A939DA">
      <w:pPr>
        <w:shd w:val="clear" w:color="auto" w:fill="FFFFFF"/>
        <w:spacing w:after="255" w:line="375" w:lineRule="atLeast"/>
        <w:rPr>
          <w:rFonts w:ascii="Arial" w:eastAsia="Times New Roman" w:hAnsi="Arial" w:cs="Arial"/>
        </w:rPr>
      </w:pPr>
      <w:r w:rsidRPr="00A939DA">
        <w:rPr>
          <w:rFonts w:ascii="Arial" w:eastAsia="Times New Roman" w:hAnsi="Arial" w:cs="Arial"/>
          <w:b/>
          <w:bCs/>
        </w:rPr>
        <w:t>Graphic Novel</w:t>
      </w:r>
      <w:r w:rsidRPr="00A939DA">
        <w:rPr>
          <w:rFonts w:ascii="Arial" w:eastAsia="Times New Roman" w:hAnsi="Arial" w:cs="Arial"/>
        </w:rPr>
        <w:br/>
      </w:r>
      <w:hyperlink r:id="rId12" w:history="1">
        <w:r w:rsidRPr="00A939DA">
          <w:rPr>
            <w:rFonts w:ascii="Arial" w:eastAsia="Times New Roman" w:hAnsi="Arial" w:cs="Arial"/>
            <w:u w:val="single"/>
          </w:rPr>
          <w:t>Brave</w:t>
        </w:r>
      </w:hyperlink>
      <w:r w:rsidRPr="00A939DA">
        <w:rPr>
          <w:rFonts w:ascii="Arial" w:eastAsia="Times New Roman" w:hAnsi="Arial" w:cs="Arial"/>
        </w:rPr>
        <w:t xml:space="preserve"> by Svetlana </w:t>
      </w:r>
      <w:proofErr w:type="spellStart"/>
      <w:r w:rsidRPr="00A939DA">
        <w:rPr>
          <w:rFonts w:ascii="Arial" w:eastAsia="Times New Roman" w:hAnsi="Arial" w:cs="Arial"/>
        </w:rPr>
        <w:t>Chmakova</w:t>
      </w:r>
      <w:proofErr w:type="spellEnd"/>
    </w:p>
    <w:p w:rsidR="00A939DA" w:rsidRPr="00A939DA" w:rsidRDefault="00A939DA" w:rsidP="00A939DA">
      <w:pPr>
        <w:shd w:val="clear" w:color="auto" w:fill="FFFFFF"/>
        <w:spacing w:after="255" w:line="375" w:lineRule="atLeast"/>
        <w:rPr>
          <w:rFonts w:ascii="Arial" w:eastAsia="Times New Roman" w:hAnsi="Arial" w:cs="Arial"/>
        </w:rPr>
      </w:pPr>
      <w:r w:rsidRPr="00A939DA">
        <w:rPr>
          <w:rFonts w:ascii="Arial" w:eastAsia="Times New Roman" w:hAnsi="Arial" w:cs="Arial"/>
          <w:b/>
          <w:bCs/>
        </w:rPr>
        <w:t>Realistic</w:t>
      </w:r>
      <w:r w:rsidRPr="00A939DA">
        <w:rPr>
          <w:rFonts w:ascii="Arial" w:eastAsia="Times New Roman" w:hAnsi="Arial" w:cs="Arial"/>
        </w:rPr>
        <w:br/>
      </w:r>
      <w:hyperlink r:id="rId13" w:history="1">
        <w:proofErr w:type="gramStart"/>
        <w:r w:rsidRPr="00A939DA">
          <w:rPr>
            <w:rFonts w:ascii="Arial" w:eastAsia="Times New Roman" w:hAnsi="Arial" w:cs="Arial"/>
            <w:u w:val="single"/>
          </w:rPr>
          <w:t>The</w:t>
        </w:r>
        <w:proofErr w:type="gramEnd"/>
        <w:r w:rsidRPr="00A939DA">
          <w:rPr>
            <w:rFonts w:ascii="Arial" w:eastAsia="Times New Roman" w:hAnsi="Arial" w:cs="Arial"/>
            <w:u w:val="single"/>
          </w:rPr>
          <w:t xml:space="preserve"> Miscalculations of Lightning Girl</w:t>
        </w:r>
      </w:hyperlink>
      <w:r w:rsidRPr="00A939DA">
        <w:rPr>
          <w:rFonts w:ascii="Arial" w:eastAsia="Times New Roman" w:hAnsi="Arial" w:cs="Arial"/>
        </w:rPr>
        <w:t> by Stacy McAnulty</w:t>
      </w:r>
      <w:r w:rsidRPr="00A939DA">
        <w:rPr>
          <w:rFonts w:ascii="Arial" w:eastAsia="Times New Roman" w:hAnsi="Arial" w:cs="Arial"/>
        </w:rPr>
        <w:br/>
      </w:r>
      <w:hyperlink r:id="rId14" w:history="1">
        <w:r w:rsidRPr="00A939DA">
          <w:rPr>
            <w:rFonts w:ascii="Arial" w:eastAsia="Times New Roman" w:hAnsi="Arial" w:cs="Arial"/>
            <w:u w:val="single"/>
          </w:rPr>
          <w:t>Breakout</w:t>
        </w:r>
      </w:hyperlink>
      <w:r w:rsidRPr="00A939DA">
        <w:rPr>
          <w:rFonts w:ascii="Arial" w:eastAsia="Times New Roman" w:hAnsi="Arial" w:cs="Arial"/>
        </w:rPr>
        <w:t xml:space="preserve"> by Kate </w:t>
      </w:r>
      <w:proofErr w:type="spellStart"/>
      <w:r w:rsidRPr="00A939DA">
        <w:rPr>
          <w:rFonts w:ascii="Arial" w:eastAsia="Times New Roman" w:hAnsi="Arial" w:cs="Arial"/>
        </w:rPr>
        <w:t>Messner</w:t>
      </w:r>
      <w:proofErr w:type="spellEnd"/>
    </w:p>
    <w:p w:rsidR="00A939DA" w:rsidRPr="00A939DA" w:rsidRDefault="00A939DA" w:rsidP="00A939DA">
      <w:pPr>
        <w:shd w:val="clear" w:color="auto" w:fill="FFFFFF"/>
        <w:spacing w:after="255" w:line="375" w:lineRule="atLeast"/>
        <w:rPr>
          <w:rFonts w:ascii="Arial" w:eastAsia="Times New Roman" w:hAnsi="Arial" w:cs="Arial"/>
        </w:rPr>
      </w:pPr>
      <w:r w:rsidRPr="00A939DA">
        <w:rPr>
          <w:rFonts w:ascii="Arial" w:eastAsia="Times New Roman" w:hAnsi="Arial" w:cs="Arial"/>
          <w:b/>
          <w:bCs/>
        </w:rPr>
        <w:t>Adventure</w:t>
      </w:r>
      <w:r w:rsidRPr="00A939DA">
        <w:rPr>
          <w:rFonts w:ascii="Arial" w:eastAsia="Times New Roman" w:hAnsi="Arial" w:cs="Arial"/>
        </w:rPr>
        <w:br/>
      </w:r>
      <w:hyperlink r:id="rId15" w:history="1">
        <w:r w:rsidRPr="00A939DA">
          <w:rPr>
            <w:rFonts w:ascii="Arial" w:eastAsia="Times New Roman" w:hAnsi="Arial" w:cs="Arial"/>
            <w:u w:val="single"/>
          </w:rPr>
          <w:t>Deep Water</w:t>
        </w:r>
      </w:hyperlink>
      <w:r w:rsidRPr="00A939DA">
        <w:rPr>
          <w:rFonts w:ascii="Arial" w:eastAsia="Times New Roman" w:hAnsi="Arial" w:cs="Arial"/>
        </w:rPr>
        <w:t> by Watt Key</w:t>
      </w:r>
      <w:r w:rsidRPr="00A939DA">
        <w:rPr>
          <w:rFonts w:ascii="Arial" w:eastAsia="Times New Roman" w:hAnsi="Arial" w:cs="Arial"/>
        </w:rPr>
        <w:br/>
      </w:r>
      <w:hyperlink r:id="rId16" w:history="1">
        <w:r w:rsidRPr="00A939DA">
          <w:rPr>
            <w:rFonts w:ascii="Arial" w:eastAsia="Times New Roman" w:hAnsi="Arial" w:cs="Arial"/>
            <w:u w:val="single"/>
          </w:rPr>
          <w:t>A Dog’s Way Home</w:t>
        </w:r>
      </w:hyperlink>
      <w:r w:rsidRPr="00A939DA">
        <w:rPr>
          <w:rFonts w:ascii="Arial" w:eastAsia="Times New Roman" w:hAnsi="Arial" w:cs="Arial"/>
        </w:rPr>
        <w:t xml:space="preserve"> by Bobbi </w:t>
      </w:r>
      <w:proofErr w:type="spellStart"/>
      <w:r w:rsidRPr="00A939DA">
        <w:rPr>
          <w:rFonts w:ascii="Arial" w:eastAsia="Times New Roman" w:hAnsi="Arial" w:cs="Arial"/>
        </w:rPr>
        <w:t>Pyron</w:t>
      </w:r>
      <w:proofErr w:type="spellEnd"/>
    </w:p>
    <w:p w:rsidR="00A939DA" w:rsidRPr="00A939DA" w:rsidRDefault="00A939DA" w:rsidP="00A939DA">
      <w:pPr>
        <w:shd w:val="clear" w:color="auto" w:fill="FFFFFF"/>
        <w:spacing w:after="255" w:line="375" w:lineRule="atLeast"/>
        <w:rPr>
          <w:rFonts w:ascii="Arial" w:eastAsia="Times New Roman" w:hAnsi="Arial" w:cs="Arial"/>
        </w:rPr>
      </w:pPr>
      <w:r w:rsidRPr="00A939DA">
        <w:rPr>
          <w:rFonts w:ascii="Arial" w:eastAsia="Times New Roman" w:hAnsi="Arial" w:cs="Arial"/>
          <w:b/>
          <w:bCs/>
        </w:rPr>
        <w:t>Science Fiction</w:t>
      </w:r>
      <w:r w:rsidRPr="00A939DA">
        <w:rPr>
          <w:rFonts w:ascii="Arial" w:eastAsia="Times New Roman" w:hAnsi="Arial" w:cs="Arial"/>
        </w:rPr>
        <w:br/>
      </w:r>
      <w:hyperlink r:id="rId17" w:history="1">
        <w:proofErr w:type="gramStart"/>
        <w:r w:rsidRPr="00A939DA">
          <w:rPr>
            <w:rFonts w:ascii="Arial" w:eastAsia="Times New Roman" w:hAnsi="Arial" w:cs="Arial"/>
            <w:u w:val="single"/>
          </w:rPr>
          <w:t>The</w:t>
        </w:r>
        <w:proofErr w:type="gramEnd"/>
        <w:r w:rsidRPr="00A939DA">
          <w:rPr>
            <w:rFonts w:ascii="Arial" w:eastAsia="Times New Roman" w:hAnsi="Arial" w:cs="Arial"/>
            <w:u w:val="single"/>
          </w:rPr>
          <w:t xml:space="preserve"> Limit</w:t>
        </w:r>
      </w:hyperlink>
      <w:r w:rsidRPr="00A939DA">
        <w:rPr>
          <w:rFonts w:ascii="Arial" w:eastAsia="Times New Roman" w:hAnsi="Arial" w:cs="Arial"/>
        </w:rPr>
        <w:t> by Kristen Landon</w:t>
      </w:r>
      <w:r w:rsidRPr="00A939DA">
        <w:rPr>
          <w:rFonts w:ascii="Arial" w:eastAsia="Times New Roman" w:hAnsi="Arial" w:cs="Arial"/>
        </w:rPr>
        <w:br/>
      </w:r>
      <w:hyperlink r:id="rId18" w:history="1">
        <w:r w:rsidRPr="00A939DA">
          <w:rPr>
            <w:rFonts w:ascii="Arial" w:eastAsia="Times New Roman" w:hAnsi="Arial" w:cs="Arial"/>
            <w:u w:val="single"/>
          </w:rPr>
          <w:t>The Big Dark</w:t>
        </w:r>
      </w:hyperlink>
      <w:r w:rsidRPr="00A939DA">
        <w:rPr>
          <w:rFonts w:ascii="Arial" w:eastAsia="Times New Roman" w:hAnsi="Arial" w:cs="Arial"/>
        </w:rPr>
        <w:t xml:space="preserve"> by Rodman </w:t>
      </w:r>
      <w:proofErr w:type="spellStart"/>
      <w:r w:rsidRPr="00A939DA">
        <w:rPr>
          <w:rFonts w:ascii="Arial" w:eastAsia="Times New Roman" w:hAnsi="Arial" w:cs="Arial"/>
        </w:rPr>
        <w:t>Philbrick</w:t>
      </w:r>
      <w:proofErr w:type="spellEnd"/>
    </w:p>
    <w:p w:rsidR="00A939DA" w:rsidRPr="00A939DA" w:rsidRDefault="00A939DA" w:rsidP="00A939DA">
      <w:pPr>
        <w:shd w:val="clear" w:color="auto" w:fill="FFFFFF"/>
        <w:spacing w:after="255" w:line="375" w:lineRule="atLeast"/>
        <w:rPr>
          <w:rFonts w:ascii="Arial" w:eastAsia="Times New Roman" w:hAnsi="Arial" w:cs="Arial"/>
        </w:rPr>
      </w:pPr>
      <w:r w:rsidRPr="00A939DA">
        <w:rPr>
          <w:rFonts w:ascii="Arial" w:eastAsia="Times New Roman" w:hAnsi="Arial" w:cs="Arial"/>
          <w:b/>
          <w:bCs/>
        </w:rPr>
        <w:t>Mystery</w:t>
      </w:r>
      <w:r w:rsidRPr="00A939DA">
        <w:rPr>
          <w:rFonts w:ascii="Arial" w:eastAsia="Times New Roman" w:hAnsi="Arial" w:cs="Arial"/>
        </w:rPr>
        <w:br/>
      </w:r>
      <w:hyperlink r:id="rId19" w:history="1">
        <w:proofErr w:type="gramStart"/>
        <w:r w:rsidRPr="00A939DA">
          <w:rPr>
            <w:rFonts w:ascii="Arial" w:eastAsia="Times New Roman" w:hAnsi="Arial" w:cs="Arial"/>
            <w:u w:val="single"/>
          </w:rPr>
          <w:t>The</w:t>
        </w:r>
        <w:proofErr w:type="gramEnd"/>
        <w:r w:rsidRPr="00A939DA">
          <w:rPr>
            <w:rFonts w:ascii="Arial" w:eastAsia="Times New Roman" w:hAnsi="Arial" w:cs="Arial"/>
            <w:u w:val="single"/>
          </w:rPr>
          <w:t xml:space="preserve"> Parker Inheritance</w:t>
        </w:r>
      </w:hyperlink>
      <w:r w:rsidRPr="00A939DA">
        <w:rPr>
          <w:rFonts w:ascii="Arial" w:eastAsia="Times New Roman" w:hAnsi="Arial" w:cs="Arial"/>
        </w:rPr>
        <w:t> by Varian Johnson</w:t>
      </w:r>
      <w:r w:rsidRPr="00A939DA">
        <w:rPr>
          <w:rFonts w:ascii="Arial" w:eastAsia="Times New Roman" w:hAnsi="Arial" w:cs="Arial"/>
        </w:rPr>
        <w:br/>
      </w:r>
      <w:hyperlink r:id="rId20" w:history="1">
        <w:r w:rsidRPr="00A939DA">
          <w:rPr>
            <w:rFonts w:ascii="Arial" w:eastAsia="Times New Roman" w:hAnsi="Arial" w:cs="Arial"/>
            <w:u w:val="single"/>
          </w:rPr>
          <w:t>It Wasn’t Me</w:t>
        </w:r>
      </w:hyperlink>
      <w:r w:rsidRPr="00A939DA">
        <w:rPr>
          <w:rFonts w:ascii="Arial" w:eastAsia="Times New Roman" w:hAnsi="Arial" w:cs="Arial"/>
        </w:rPr>
        <w:t> by Dana Alison Levy</w:t>
      </w:r>
    </w:p>
    <w:p w:rsidR="00A939DA" w:rsidRPr="00A939DA" w:rsidRDefault="00A939DA" w:rsidP="00A939DA">
      <w:pPr>
        <w:shd w:val="clear" w:color="auto" w:fill="FFFFFF"/>
        <w:spacing w:after="255" w:line="375" w:lineRule="atLeast"/>
        <w:rPr>
          <w:rFonts w:ascii="Arial" w:eastAsia="Times New Roman" w:hAnsi="Arial" w:cs="Arial"/>
        </w:rPr>
      </w:pPr>
      <w:r w:rsidRPr="00A939DA">
        <w:rPr>
          <w:rFonts w:ascii="Arial" w:eastAsia="Times New Roman" w:hAnsi="Arial" w:cs="Arial"/>
          <w:b/>
          <w:bCs/>
        </w:rPr>
        <w:t>Nonfiction</w:t>
      </w:r>
      <w:r w:rsidRPr="00A939DA">
        <w:rPr>
          <w:rFonts w:ascii="Arial" w:eastAsia="Times New Roman" w:hAnsi="Arial" w:cs="Arial"/>
        </w:rPr>
        <w:br/>
      </w:r>
      <w:hyperlink r:id="rId21" w:history="1">
        <w:r w:rsidRPr="00A939DA">
          <w:rPr>
            <w:rFonts w:ascii="Arial" w:eastAsia="Times New Roman" w:hAnsi="Arial" w:cs="Arial"/>
            <w:u w:val="single"/>
          </w:rPr>
          <w:t xml:space="preserve">Trapped: How the World Rescued 33 Miners </w:t>
        </w:r>
        <w:proofErr w:type="gramStart"/>
        <w:r w:rsidRPr="00A939DA">
          <w:rPr>
            <w:rFonts w:ascii="Arial" w:eastAsia="Times New Roman" w:hAnsi="Arial" w:cs="Arial"/>
            <w:u w:val="single"/>
          </w:rPr>
          <w:t>From</w:t>
        </w:r>
        <w:proofErr w:type="gramEnd"/>
        <w:r w:rsidRPr="00A939DA">
          <w:rPr>
            <w:rFonts w:ascii="Arial" w:eastAsia="Times New Roman" w:hAnsi="Arial" w:cs="Arial"/>
            <w:u w:val="single"/>
          </w:rPr>
          <w:t xml:space="preserve"> 2,000 Feet Below the Chilean Desert</w:t>
        </w:r>
      </w:hyperlink>
      <w:r w:rsidRPr="00A939DA">
        <w:rPr>
          <w:rFonts w:ascii="Arial" w:eastAsia="Times New Roman" w:hAnsi="Arial" w:cs="Arial"/>
        </w:rPr>
        <w:t> by Marc Aronson</w:t>
      </w:r>
      <w:r w:rsidRPr="00A939DA">
        <w:rPr>
          <w:rFonts w:ascii="Arial" w:eastAsia="Times New Roman" w:hAnsi="Arial" w:cs="Arial"/>
        </w:rPr>
        <w:br/>
      </w:r>
      <w:hyperlink r:id="rId22" w:history="1">
        <w:r w:rsidRPr="00A939DA">
          <w:rPr>
            <w:rFonts w:ascii="Arial" w:eastAsia="Times New Roman" w:hAnsi="Arial" w:cs="Arial"/>
            <w:u w:val="single"/>
          </w:rPr>
          <w:t>Chasing King’s Killer</w:t>
        </w:r>
      </w:hyperlink>
      <w:r w:rsidRPr="00A939DA">
        <w:rPr>
          <w:rFonts w:ascii="Arial" w:eastAsia="Times New Roman" w:hAnsi="Arial" w:cs="Arial"/>
        </w:rPr>
        <w:t> by James L. Swanson</w:t>
      </w:r>
    </w:p>
    <w:p w:rsidR="00A939DA" w:rsidRPr="00A939DA" w:rsidRDefault="00A939DA" w:rsidP="00A939DA">
      <w:pPr>
        <w:shd w:val="clear" w:color="auto" w:fill="FFFFFF"/>
        <w:spacing w:after="255" w:line="375" w:lineRule="atLeast"/>
        <w:rPr>
          <w:rFonts w:ascii="Arial" w:eastAsia="Times New Roman" w:hAnsi="Arial" w:cs="Arial"/>
        </w:rPr>
      </w:pPr>
      <w:r w:rsidRPr="00A939DA">
        <w:rPr>
          <w:rFonts w:ascii="Arial" w:eastAsia="Times New Roman" w:hAnsi="Arial" w:cs="Arial"/>
          <w:b/>
          <w:bCs/>
        </w:rPr>
        <w:t>Humorous</w:t>
      </w:r>
      <w:r w:rsidRPr="00A939DA">
        <w:rPr>
          <w:rFonts w:ascii="Arial" w:eastAsia="Times New Roman" w:hAnsi="Arial" w:cs="Arial"/>
        </w:rPr>
        <w:br/>
      </w:r>
      <w:hyperlink r:id="rId23" w:history="1">
        <w:r w:rsidRPr="00A939DA">
          <w:rPr>
            <w:rFonts w:ascii="Arial" w:eastAsia="Times New Roman" w:hAnsi="Arial" w:cs="Arial"/>
            <w:u w:val="single"/>
          </w:rPr>
          <w:t>Toad Rage</w:t>
        </w:r>
      </w:hyperlink>
      <w:r w:rsidRPr="00A939DA">
        <w:rPr>
          <w:rFonts w:ascii="Arial" w:eastAsia="Times New Roman" w:hAnsi="Arial" w:cs="Arial"/>
        </w:rPr>
        <w:t xml:space="preserve"> by Morris </w:t>
      </w:r>
      <w:proofErr w:type="spellStart"/>
      <w:r w:rsidRPr="00A939DA">
        <w:rPr>
          <w:rFonts w:ascii="Arial" w:eastAsia="Times New Roman" w:hAnsi="Arial" w:cs="Arial"/>
        </w:rPr>
        <w:t>Gleitzman</w:t>
      </w:r>
      <w:proofErr w:type="spellEnd"/>
      <w:r w:rsidRPr="00A939DA">
        <w:rPr>
          <w:rFonts w:ascii="Arial" w:eastAsia="Times New Roman" w:hAnsi="Arial" w:cs="Arial"/>
        </w:rPr>
        <w:br/>
      </w:r>
      <w:hyperlink r:id="rId24" w:history="1">
        <w:r w:rsidRPr="00A939DA">
          <w:rPr>
            <w:rFonts w:ascii="Arial" w:eastAsia="Times New Roman" w:hAnsi="Arial" w:cs="Arial"/>
            <w:u w:val="single"/>
          </w:rPr>
          <w:t>Inkling</w:t>
        </w:r>
      </w:hyperlink>
      <w:r w:rsidRPr="00A939DA">
        <w:rPr>
          <w:rFonts w:ascii="Arial" w:eastAsia="Times New Roman" w:hAnsi="Arial" w:cs="Arial"/>
        </w:rPr>
        <w:t xml:space="preserve"> by Kenneth </w:t>
      </w:r>
      <w:proofErr w:type="spellStart"/>
      <w:r w:rsidRPr="00A939DA">
        <w:rPr>
          <w:rFonts w:ascii="Arial" w:eastAsia="Times New Roman" w:hAnsi="Arial" w:cs="Arial"/>
        </w:rPr>
        <w:t>Oppel</w:t>
      </w:r>
      <w:proofErr w:type="spellEnd"/>
    </w:p>
    <w:p w:rsidR="00A939DA" w:rsidRPr="00A939DA" w:rsidRDefault="00A939DA" w:rsidP="00A939DA">
      <w:pPr>
        <w:shd w:val="clear" w:color="auto" w:fill="FFFFFF"/>
        <w:spacing w:after="255" w:line="375" w:lineRule="atLeast"/>
        <w:rPr>
          <w:rFonts w:ascii="Arial" w:eastAsia="Times New Roman" w:hAnsi="Arial" w:cs="Arial"/>
        </w:rPr>
      </w:pPr>
      <w:r w:rsidRPr="00A939DA">
        <w:rPr>
          <w:rFonts w:ascii="Arial" w:eastAsia="Times New Roman" w:hAnsi="Arial" w:cs="Arial"/>
          <w:b/>
          <w:bCs/>
        </w:rPr>
        <w:t>Sports</w:t>
      </w:r>
      <w:r w:rsidRPr="00A939DA">
        <w:rPr>
          <w:rFonts w:ascii="Arial" w:eastAsia="Times New Roman" w:hAnsi="Arial" w:cs="Arial"/>
        </w:rPr>
        <w:br/>
      </w:r>
      <w:hyperlink r:id="rId25" w:history="1">
        <w:r w:rsidRPr="00A939DA">
          <w:rPr>
            <w:rFonts w:ascii="Arial" w:eastAsia="Times New Roman" w:hAnsi="Arial" w:cs="Arial"/>
            <w:u w:val="single"/>
          </w:rPr>
          <w:t>Game Changer</w:t>
        </w:r>
      </w:hyperlink>
      <w:r w:rsidRPr="00A939DA">
        <w:rPr>
          <w:rFonts w:ascii="Arial" w:eastAsia="Times New Roman" w:hAnsi="Arial" w:cs="Arial"/>
        </w:rPr>
        <w:t> by Tommy Greenwald</w:t>
      </w:r>
      <w:bookmarkStart w:id="0" w:name="_GoBack"/>
      <w:bookmarkEnd w:id="0"/>
    </w:p>
    <w:sectPr w:rsidR="00A939DA" w:rsidRPr="00A939DA" w:rsidSect="00A939DA">
      <w:headerReference w:type="default" r:id="rId26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5F3" w:rsidRDefault="001255F3" w:rsidP="00A939DA">
      <w:pPr>
        <w:spacing w:after="0" w:line="240" w:lineRule="auto"/>
      </w:pPr>
      <w:r>
        <w:separator/>
      </w:r>
    </w:p>
  </w:endnote>
  <w:endnote w:type="continuationSeparator" w:id="0">
    <w:p w:rsidR="001255F3" w:rsidRDefault="001255F3" w:rsidP="00A9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5F3" w:rsidRDefault="001255F3" w:rsidP="00A939DA">
      <w:pPr>
        <w:spacing w:after="0" w:line="240" w:lineRule="auto"/>
      </w:pPr>
      <w:r>
        <w:separator/>
      </w:r>
    </w:p>
  </w:footnote>
  <w:footnote w:type="continuationSeparator" w:id="0">
    <w:p w:rsidR="001255F3" w:rsidRDefault="001255F3" w:rsidP="00A9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DA" w:rsidRPr="00A939DA" w:rsidRDefault="00A939DA" w:rsidP="00A939DA">
    <w:pPr>
      <w:pStyle w:val="Header"/>
      <w:jc w:val="center"/>
      <w:rPr>
        <w:rFonts w:ascii="Arial" w:hAnsi="Arial" w:cs="Arial"/>
        <w:b/>
      </w:rPr>
    </w:pPr>
    <w:r w:rsidRPr="00A939DA">
      <w:rPr>
        <w:rFonts w:ascii="Arial" w:hAnsi="Arial" w:cs="Arial"/>
        <w:b/>
      </w:rPr>
      <w:t>Battle of the Books:  Middle School</w:t>
    </w:r>
  </w:p>
  <w:p w:rsidR="00A939DA" w:rsidRPr="00A939DA" w:rsidRDefault="00A939DA" w:rsidP="00A939DA">
    <w:pPr>
      <w:pStyle w:val="Header"/>
      <w:jc w:val="center"/>
      <w:rPr>
        <w:rFonts w:ascii="Arial" w:hAnsi="Arial" w:cs="Arial"/>
      </w:rPr>
    </w:pPr>
    <w:r w:rsidRPr="00A939DA">
      <w:rPr>
        <w:rFonts w:ascii="Arial" w:hAnsi="Arial" w:cs="Arial"/>
      </w:rPr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DA"/>
    <w:rsid w:val="001255F3"/>
    <w:rsid w:val="0095352A"/>
    <w:rsid w:val="00A9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6C1F2"/>
  <w15:chartTrackingRefBased/>
  <w15:docId w15:val="{DE4C5B1B-B2BB-451A-9B42-41E81AA6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9DA"/>
  </w:style>
  <w:style w:type="paragraph" w:styleId="Footer">
    <w:name w:val="footer"/>
    <w:basedOn w:val="Normal"/>
    <w:link w:val="FooterChar"/>
    <w:uiPriority w:val="99"/>
    <w:unhideWhenUsed/>
    <w:rsid w:val="00A9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pac.fauquiercounty.gov/record=b1296236~S6" TargetMode="External"/><Relationship Id="rId13" Type="http://schemas.openxmlformats.org/officeDocument/2006/relationships/hyperlink" Target="https://innopac.fauquiercounty.gov/record=b1298871~S6" TargetMode="External"/><Relationship Id="rId18" Type="http://schemas.openxmlformats.org/officeDocument/2006/relationships/hyperlink" Target="https://innopac.fauquiercounty.gov/record=b1290794~S6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innopac.fauquiercounty.gov/record=b1209859~S6" TargetMode="External"/><Relationship Id="rId7" Type="http://schemas.openxmlformats.org/officeDocument/2006/relationships/hyperlink" Target="https://innopac.fauquiercounty.gov/record=b1288549~S6" TargetMode="External"/><Relationship Id="rId12" Type="http://schemas.openxmlformats.org/officeDocument/2006/relationships/hyperlink" Target="https://innopac.fauquiercounty.gov/record=b1298867~S6" TargetMode="External"/><Relationship Id="rId17" Type="http://schemas.openxmlformats.org/officeDocument/2006/relationships/hyperlink" Target="https://innopac.fauquiercounty.gov/record=b1298869~S6" TargetMode="External"/><Relationship Id="rId25" Type="http://schemas.openxmlformats.org/officeDocument/2006/relationships/hyperlink" Target="https://innopac.fauquiercounty.gov/record=b1299783~S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nopac.fauquiercounty.gov/record=b1206829~S6" TargetMode="External"/><Relationship Id="rId20" Type="http://schemas.openxmlformats.org/officeDocument/2006/relationships/hyperlink" Target="https://innopac.fauquiercounty.gov/record=b1298870~S6" TargetMode="External"/><Relationship Id="rId1" Type="http://schemas.openxmlformats.org/officeDocument/2006/relationships/styles" Target="styles.xml"/><Relationship Id="rId6" Type="http://schemas.openxmlformats.org/officeDocument/2006/relationships/hyperlink" Target="https://innopac.fauquiercounty.gov/record=b1298866~S6" TargetMode="External"/><Relationship Id="rId11" Type="http://schemas.openxmlformats.org/officeDocument/2006/relationships/hyperlink" Target="https://innopac.fauquiercounty.gov/record=b1249890~S6" TargetMode="External"/><Relationship Id="rId24" Type="http://schemas.openxmlformats.org/officeDocument/2006/relationships/hyperlink" Target="https://innopac.fauquiercounty.gov/record=b1298872~S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nopac.fauquiercounty.gov/record=b1298868~S6" TargetMode="External"/><Relationship Id="rId23" Type="http://schemas.openxmlformats.org/officeDocument/2006/relationships/hyperlink" Target="https://innopac.fauquiercounty.gov/record=b1116772~S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nopac.fauquiercounty.gov/record=b1298873~S6" TargetMode="External"/><Relationship Id="rId19" Type="http://schemas.openxmlformats.org/officeDocument/2006/relationships/hyperlink" Target="https://innopac.fauquiercounty.gov/record=b1287185~S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nopac.fauquiercounty.gov/record=b1278739~S6" TargetMode="External"/><Relationship Id="rId14" Type="http://schemas.openxmlformats.org/officeDocument/2006/relationships/hyperlink" Target="https://innopac.fauquiercounty.gov/record=b1289183~S6" TargetMode="External"/><Relationship Id="rId22" Type="http://schemas.openxmlformats.org/officeDocument/2006/relationships/hyperlink" Target="https://innopac.fauquiercounty.gov/record=b1285107~S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Ritter, Kim</dc:creator>
  <cp:keywords/>
  <dc:description/>
  <cp:lastModifiedBy>Ritter, Kim</cp:lastModifiedBy>
  <cp:revision>1</cp:revision>
  <dcterms:created xsi:type="dcterms:W3CDTF">2019-07-22T11:16:00Z</dcterms:created>
  <dcterms:modified xsi:type="dcterms:W3CDTF">2019-07-22T11:21:00Z</dcterms:modified>
</cp:coreProperties>
</file>